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uto" w:line="360"/>
        <w:ind w:start="0" w:end="0" w:hanging="0"/>
        <w:jc w:val="center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ab/>
      </w:r>
      <w:r>
        <w:rPr>
          <w:rFonts w:ascii="Times New Roman" w:hAnsi="Times New Roman"/>
          <w:b w:val="false"/>
          <w:i w:val="false"/>
          <w:caps w:val="false"/>
          <w:smallCaps w:val="false"/>
          <w:color w:val="C9211E"/>
          <w:spacing w:val="0"/>
          <w:sz w:val="40"/>
          <w:szCs w:val="40"/>
        </w:rPr>
        <w:t>Безопасная неделя</w:t>
      </w:r>
    </w:p>
    <w:p>
      <w:pPr>
        <w:pStyle w:val="Normal"/>
        <w:widowControl/>
        <w:bidi w:val="0"/>
        <w:spacing w:lineRule="auto" w:line="360"/>
        <w:ind w:start="0" w:end="0" w:hanging="0"/>
        <w:jc w:val="center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Охрана жизни и здоровья детей – одна из первостепеннейших задач детского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сада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и семьи. Взрослым важно не только следить за тем, чтобы с детьми ничего не случилось плохого, но и учить их самих правилам безопасного поведения дома, на улице, в природе, воспитывать у них чувство осторожности, самосохранения и ответственности за свои поступки. В наше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й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группе №4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прошла тематическая «Неделя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безопасности» с целью формирования у детей безопасного для их жизни и здоровья поведения. Проводимая с детьми работа охватывала разные направления: «Пожарная безопасность», «Безопасность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дорожного движения», «Один дома», «Безопасность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на улице», «Безопасность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осенний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период».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-186055</wp:posOffset>
            </wp:positionH>
            <wp:positionV relativeFrom="paragraph">
              <wp:posOffset>120015</wp:posOffset>
            </wp:positionV>
            <wp:extent cx="2072640" cy="2762885"/>
            <wp:effectExtent l="0" t="0" r="0" b="0"/>
            <wp:wrapSquare wrapText="largest"/>
            <wp:docPr id="1" name="Image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2976880</wp:posOffset>
            </wp:positionH>
            <wp:positionV relativeFrom="paragraph">
              <wp:posOffset>53975</wp:posOffset>
            </wp:positionV>
            <wp:extent cx="2102485" cy="2802890"/>
            <wp:effectExtent l="0" t="0" r="0" b="0"/>
            <wp:wrapSquare wrapText="largest"/>
            <wp:docPr id="2" name="Image2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85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/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 xml:space="preserve">        </w:t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-545465</wp:posOffset>
            </wp:positionH>
            <wp:positionV relativeFrom="paragraph">
              <wp:posOffset>91440</wp:posOffset>
            </wp:positionV>
            <wp:extent cx="2263140" cy="3016885"/>
            <wp:effectExtent l="0" t="0" r="0" b="0"/>
            <wp:wrapSquare wrapText="largest"/>
            <wp:docPr id="3" name="Image3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 titl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4441190</wp:posOffset>
            </wp:positionH>
            <wp:positionV relativeFrom="paragraph">
              <wp:posOffset>82550</wp:posOffset>
            </wp:positionV>
            <wp:extent cx="2172335" cy="2896235"/>
            <wp:effectExtent l="0" t="0" r="0" b="0"/>
            <wp:wrapSquare wrapText="largest"/>
            <wp:docPr id="4" name="Image4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 titl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360"/>
        <w:ind w:start="0" w:end="0" w:hanging="0"/>
        <w:jc w:val="start"/>
        <w:rPr/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1847215</wp:posOffset>
            </wp:positionH>
            <wp:positionV relativeFrom="paragraph">
              <wp:posOffset>217170</wp:posOffset>
            </wp:positionV>
            <wp:extent cx="2352040" cy="1764030"/>
            <wp:effectExtent l="0" t="0" r="0" b="0"/>
            <wp:wrapSquare wrapText="largest"/>
            <wp:docPr id="5" name="Image5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 titl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 xml:space="preserve">            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1_File_Viewer/7.3.0.0.alpha0$Windows_X86_64 LibreOffice_project/e65f6e87b1eb97a4a639c37fbe49997d18fd994a</Application>
  <AppVersion>15.0000</AppVersion>
  <Pages>1</Pages>
  <Words>94</Words>
  <Characters>589</Characters>
  <CharactersWithSpaces>706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2022-09-24T09:01:47Z</dcterms:modified>
  <cp:revision>1</cp:revision>
  <dc:subject/>
  <dc:title/>
</cp:coreProperties>
</file>